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Организован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ная учебная деятельность на 2017 – 2018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во ІІ младшей группе 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«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Цветик- семицветик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514D3D" w:rsidRPr="00514D3D" w:rsidTr="00514D3D">
        <w:trPr>
          <w:trHeight w:val="386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514D3D" w:rsidRPr="00514D3D" w:rsidTr="00514D3D">
        <w:trPr>
          <w:trHeight w:val="518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омпонент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514D3D" w:rsidRPr="00514D3D" w:rsidRDefault="00514D3D" w:rsidP="00514D3D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161CF" w:rsidRPr="00514D3D" w:rsidRDefault="00F161CF" w:rsidP="00514D3D">
      <w:pPr>
        <w:rPr>
          <w:rFonts w:ascii="Times New Roman" w:hAnsi="Times New Roman" w:cs="Times New Roman"/>
          <w:sz w:val="20"/>
          <w:szCs w:val="20"/>
        </w:rPr>
      </w:pPr>
    </w:p>
    <w:p w:rsidR="00514D3D" w:rsidRPr="00514D3D" w:rsidRDefault="00514D3D">
      <w:pPr>
        <w:rPr>
          <w:rFonts w:ascii="Times New Roman" w:hAnsi="Times New Roman" w:cs="Times New Roman"/>
          <w:sz w:val="20"/>
          <w:szCs w:val="20"/>
        </w:rPr>
      </w:pPr>
    </w:p>
    <w:sectPr w:rsidR="00514D3D" w:rsidRPr="00514D3D" w:rsidSect="00514D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A5"/>
    <w:rsid w:val="001247A5"/>
    <w:rsid w:val="00170107"/>
    <w:rsid w:val="00514D3D"/>
    <w:rsid w:val="00F1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7E4AB-3A7F-4BD0-B801-C55B5D82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4D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0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2022-05-24T13:12:00Z</cp:lastPrinted>
  <dcterms:created xsi:type="dcterms:W3CDTF">2022-05-24T12:52:00Z</dcterms:created>
  <dcterms:modified xsi:type="dcterms:W3CDTF">2022-05-24T13:12:00Z</dcterms:modified>
</cp:coreProperties>
</file>